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027C0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27C07" w:rsidRPr="00085B33">
        <w:rPr>
          <w:rFonts w:asciiTheme="minorHAnsi" w:hAnsiTheme="minorHAnsi"/>
          <w:b/>
          <w:noProof/>
          <w:sz w:val="28"/>
          <w:szCs w:val="28"/>
        </w:rPr>
        <w:t>6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085B33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27C07" w:rsidRPr="00085B33" w:rsidRDefault="00027C07" w:rsidP="00085B33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85B33">
        <w:rPr>
          <w:rFonts w:asciiTheme="minorHAnsi" w:hAnsiTheme="minorHAnsi" w:cstheme="minorHAnsi"/>
          <w:sz w:val="28"/>
          <w:szCs w:val="32"/>
        </w:rPr>
        <w:t xml:space="preserve">ΗΛΙΑΣ ΣΙΦΑΚΗΣ : </w:t>
      </w:r>
      <w:r w:rsidR="00085B33" w:rsidRPr="00085B33">
        <w:rPr>
          <w:rFonts w:asciiTheme="minorHAnsi" w:hAnsiTheme="minorHAnsi" w:cstheme="minorHAnsi"/>
          <w:sz w:val="28"/>
          <w:szCs w:val="32"/>
        </w:rPr>
        <w:t>“</w:t>
      </w:r>
      <w:r w:rsidRPr="00085B33">
        <w:rPr>
          <w:rFonts w:asciiTheme="minorHAnsi" w:hAnsiTheme="minorHAnsi" w:cstheme="minorHAnsi"/>
          <w:sz w:val="28"/>
          <w:szCs w:val="32"/>
        </w:rPr>
        <w:t xml:space="preserve">Θετικά τα μηνύματα από την τουριστική έκθεση στο </w:t>
      </w:r>
      <w:proofErr w:type="spellStart"/>
      <w:r w:rsidRPr="00085B33">
        <w:rPr>
          <w:rFonts w:asciiTheme="minorHAnsi" w:hAnsiTheme="minorHAnsi" w:cstheme="minorHAnsi"/>
          <w:sz w:val="28"/>
          <w:szCs w:val="32"/>
        </w:rPr>
        <w:t>Ντύσελντορφ</w:t>
      </w:r>
      <w:proofErr w:type="spellEnd"/>
      <w:r w:rsidRPr="00085B33">
        <w:rPr>
          <w:rFonts w:asciiTheme="minorHAnsi" w:hAnsiTheme="minorHAnsi" w:cstheme="minorHAnsi"/>
          <w:sz w:val="28"/>
          <w:szCs w:val="32"/>
        </w:rPr>
        <w:t>. Η Κως ανοίγεται σε εναλλακτικές μορφές τουρισμού.</w:t>
      </w:r>
      <w:r w:rsidR="00085B33" w:rsidRPr="00085B33">
        <w:rPr>
          <w:rFonts w:asciiTheme="minorHAnsi" w:hAnsiTheme="minorHAnsi" w:cstheme="minorHAnsi"/>
          <w:sz w:val="28"/>
          <w:szCs w:val="32"/>
        </w:rPr>
        <w:t>”</w:t>
      </w:r>
    </w:p>
    <w:p w:rsidR="00027C07" w:rsidRPr="00085B33" w:rsidRDefault="00027C07" w:rsidP="00085B33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027C07" w:rsidRPr="00085B33" w:rsidRDefault="00027C07" w:rsidP="00085B33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85B33">
        <w:rPr>
          <w:rFonts w:asciiTheme="minorHAnsi" w:hAnsiTheme="minorHAnsi" w:cstheme="minorHAnsi"/>
          <w:sz w:val="28"/>
          <w:szCs w:val="32"/>
        </w:rPr>
        <w:t xml:space="preserve">Θετικά είναι τα μηνύματα για τον τουρισμό του νησιού από τη συμμετοχή της Κω στη διεθνή τουριστική έκθεση του </w:t>
      </w:r>
      <w:proofErr w:type="spellStart"/>
      <w:r w:rsidRPr="00085B33">
        <w:rPr>
          <w:rFonts w:asciiTheme="minorHAnsi" w:hAnsiTheme="minorHAnsi" w:cstheme="minorHAnsi"/>
          <w:sz w:val="28"/>
          <w:szCs w:val="32"/>
        </w:rPr>
        <w:t>Ντύσελντορφ</w:t>
      </w:r>
      <w:proofErr w:type="spellEnd"/>
      <w:r w:rsidRPr="00085B33">
        <w:rPr>
          <w:rFonts w:asciiTheme="minorHAnsi" w:hAnsiTheme="minorHAnsi" w:cstheme="minorHAnsi"/>
          <w:sz w:val="28"/>
          <w:szCs w:val="32"/>
        </w:rPr>
        <w:t xml:space="preserve"> που ειδικεύεται στις εναλλακτικές μορφές τουρισμού.</w:t>
      </w:r>
    </w:p>
    <w:p w:rsidR="00027C07" w:rsidRPr="00085B33" w:rsidRDefault="00027C07" w:rsidP="00085B33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85B33">
        <w:rPr>
          <w:rFonts w:asciiTheme="minorHAnsi" w:hAnsiTheme="minorHAnsi" w:cstheme="minorHAnsi"/>
          <w:sz w:val="28"/>
          <w:szCs w:val="32"/>
        </w:rPr>
        <w:t>Είναι η δεύτερη χρονιά που συμμετέχει ο Δήμος Κω σε αυτή την έκθεση, έχοντας, ως στρατηγική επιλογή, την ανάπτυξη εναλλακτικών μορφών τουρισμού.</w:t>
      </w:r>
    </w:p>
    <w:p w:rsidR="00027C07" w:rsidRPr="00085B33" w:rsidRDefault="00027C07" w:rsidP="00085B33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85B33">
        <w:rPr>
          <w:rFonts w:asciiTheme="minorHAnsi" w:hAnsiTheme="minorHAnsi" w:cstheme="minorHAnsi"/>
          <w:sz w:val="28"/>
          <w:szCs w:val="32"/>
        </w:rPr>
        <w:t>Ήδη όπως είναι γνωστό ο Δήμος Κω ετοιμάζει μεγάλης κλίμακας παρεμβάσεις για την ανάδειξη των μονοπατιών για να αναδειχθεί ο περιπατητικός τουρισμός.</w:t>
      </w:r>
    </w:p>
    <w:p w:rsidR="00027C07" w:rsidRPr="00085B33" w:rsidRDefault="00027C07" w:rsidP="00085B33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85B33">
        <w:rPr>
          <w:rFonts w:asciiTheme="minorHAnsi" w:hAnsiTheme="minorHAnsi" w:cstheme="minorHAnsi"/>
          <w:sz w:val="28"/>
          <w:szCs w:val="32"/>
        </w:rPr>
        <w:t>Στα νέα έντυπα, που θα είναι και σε ηλεκτρονική μορφή, για την τουριστική προβολή του νησιού, θα υπάρχει και ειδική ενότητα για τις εναλλακτικές μορφές τουρισμού.</w:t>
      </w:r>
    </w:p>
    <w:p w:rsidR="00027C07" w:rsidRPr="00085B33" w:rsidRDefault="00027C07" w:rsidP="00085B33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85B33">
        <w:rPr>
          <w:rFonts w:asciiTheme="minorHAnsi" w:hAnsiTheme="minorHAnsi" w:cstheme="minorHAnsi"/>
          <w:sz w:val="28"/>
          <w:szCs w:val="32"/>
        </w:rPr>
        <w:t xml:space="preserve">Η Κως του ποδηλάτου και των μονοπατιών προβλήθηκε στην έκθεση του </w:t>
      </w:r>
      <w:proofErr w:type="spellStart"/>
      <w:r w:rsidRPr="00085B33">
        <w:rPr>
          <w:rFonts w:asciiTheme="minorHAnsi" w:hAnsiTheme="minorHAnsi" w:cstheme="minorHAnsi"/>
          <w:sz w:val="28"/>
          <w:szCs w:val="32"/>
        </w:rPr>
        <w:t>Ντύσελντορφ</w:t>
      </w:r>
      <w:proofErr w:type="spellEnd"/>
      <w:r w:rsidRPr="00085B33">
        <w:rPr>
          <w:rFonts w:asciiTheme="minorHAnsi" w:hAnsiTheme="minorHAnsi" w:cstheme="minorHAnsi"/>
          <w:sz w:val="28"/>
          <w:szCs w:val="32"/>
        </w:rPr>
        <w:t>, με τον Αντιδήμαρχο Τουρισμού κ.</w:t>
      </w:r>
      <w:r w:rsidR="00085B33" w:rsidRPr="00085B33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85B33">
        <w:rPr>
          <w:rFonts w:asciiTheme="minorHAnsi" w:hAnsiTheme="minorHAnsi" w:cstheme="minorHAnsi"/>
          <w:sz w:val="28"/>
          <w:szCs w:val="32"/>
        </w:rPr>
        <w:t>Σιφάκη</w:t>
      </w:r>
      <w:proofErr w:type="spellEnd"/>
      <w:r w:rsidRPr="00085B33">
        <w:rPr>
          <w:rFonts w:asciiTheme="minorHAnsi" w:hAnsiTheme="minorHAnsi" w:cstheme="minorHAnsi"/>
          <w:sz w:val="28"/>
          <w:szCs w:val="32"/>
        </w:rPr>
        <w:t xml:space="preserve"> να έχει διαδοχικές συναντήσεις με εκπροσώπους γερμανικών ΜΜΕ, που έδειξαν μεγάλο ενδιαφέρον για το νησί μας.</w:t>
      </w:r>
    </w:p>
    <w:p w:rsidR="00027C07" w:rsidRPr="00085B33" w:rsidRDefault="00027C07" w:rsidP="00085B33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85B33">
        <w:rPr>
          <w:rFonts w:asciiTheme="minorHAnsi" w:hAnsiTheme="minorHAnsi" w:cstheme="minorHAnsi"/>
          <w:sz w:val="28"/>
          <w:szCs w:val="32"/>
        </w:rPr>
        <w:t>Σε δήλωση του, ο Αντιδήμαρχος Τουρισμού κ.</w:t>
      </w:r>
      <w:r w:rsidR="00085B33" w:rsidRPr="00085B33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085B33">
        <w:rPr>
          <w:rFonts w:asciiTheme="minorHAnsi" w:hAnsiTheme="minorHAnsi" w:cstheme="minorHAnsi"/>
          <w:sz w:val="28"/>
          <w:szCs w:val="32"/>
        </w:rPr>
        <w:t>Σιφάκης</w:t>
      </w:r>
      <w:proofErr w:type="spellEnd"/>
      <w:r w:rsidRPr="00085B33">
        <w:rPr>
          <w:rFonts w:asciiTheme="minorHAnsi" w:hAnsiTheme="minorHAnsi" w:cstheme="minorHAnsi"/>
          <w:sz w:val="28"/>
          <w:szCs w:val="32"/>
        </w:rPr>
        <w:t>, αναφέρει:</w:t>
      </w:r>
    </w:p>
    <w:p w:rsidR="00027C07" w:rsidRPr="00085B33" w:rsidRDefault="00085B33" w:rsidP="00085B33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85B33">
        <w:rPr>
          <w:rFonts w:asciiTheme="minorHAnsi" w:hAnsiTheme="minorHAnsi" w:cstheme="minorHAnsi"/>
          <w:sz w:val="28"/>
          <w:szCs w:val="32"/>
        </w:rPr>
        <w:t>“</w:t>
      </w:r>
      <w:r w:rsidR="00027C07" w:rsidRPr="00085B33">
        <w:rPr>
          <w:rFonts w:asciiTheme="minorHAnsi" w:hAnsiTheme="minorHAnsi" w:cstheme="minorHAnsi"/>
          <w:sz w:val="28"/>
          <w:szCs w:val="32"/>
        </w:rPr>
        <w:t xml:space="preserve">Η συμμετοχή μας στη διεθνή έκθεση του </w:t>
      </w:r>
      <w:proofErr w:type="spellStart"/>
      <w:r w:rsidR="00027C07" w:rsidRPr="00085B33">
        <w:rPr>
          <w:rFonts w:asciiTheme="minorHAnsi" w:hAnsiTheme="minorHAnsi" w:cstheme="minorHAnsi"/>
          <w:sz w:val="28"/>
          <w:szCs w:val="32"/>
        </w:rPr>
        <w:t>Ντύσελντορφ</w:t>
      </w:r>
      <w:proofErr w:type="spellEnd"/>
      <w:r w:rsidR="00027C07" w:rsidRPr="00085B33">
        <w:rPr>
          <w:rFonts w:asciiTheme="minorHAnsi" w:hAnsiTheme="minorHAnsi" w:cstheme="minorHAnsi"/>
          <w:sz w:val="28"/>
          <w:szCs w:val="32"/>
        </w:rPr>
        <w:t xml:space="preserve"> σηματοδοτεί την προσπάθεια μας να εμπλουτίσουμε το τουριστικό μας προϊόν.</w:t>
      </w:r>
    </w:p>
    <w:p w:rsidR="00027C07" w:rsidRPr="00085B33" w:rsidRDefault="00027C07" w:rsidP="00085B33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85B33">
        <w:rPr>
          <w:rFonts w:asciiTheme="minorHAnsi" w:hAnsiTheme="minorHAnsi" w:cstheme="minorHAnsi"/>
          <w:sz w:val="28"/>
          <w:szCs w:val="32"/>
        </w:rPr>
        <w:lastRenderedPageBreak/>
        <w:t>Η ανάδειξη των μονοπατιών και συγκεκριμένων περιπατητικών διαδρομών, ανοίγει νέες προοπτικές για την ανάπτυξη εναλλακτικών μορφών τουρισμού στο νησί.</w:t>
      </w:r>
    </w:p>
    <w:p w:rsidR="00027C07" w:rsidRPr="00085B33" w:rsidRDefault="00027C07" w:rsidP="00085B33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85B33">
        <w:rPr>
          <w:rFonts w:asciiTheme="minorHAnsi" w:hAnsiTheme="minorHAnsi" w:cstheme="minorHAnsi"/>
          <w:sz w:val="28"/>
          <w:szCs w:val="32"/>
        </w:rPr>
        <w:t>Η προσπάθεια μας δεν σταματά ποτέ, για να είμαστε ανταγωνιστικοί πρέπει διαρκώς να προσθέτουμε νέα στοιχεία στο τουριστικό προϊόν της Κω.</w:t>
      </w:r>
    </w:p>
    <w:p w:rsidR="00027C07" w:rsidRPr="00085B33" w:rsidRDefault="00027C07" w:rsidP="00085B33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085B33">
        <w:rPr>
          <w:rFonts w:asciiTheme="minorHAnsi" w:hAnsiTheme="minorHAnsi" w:cstheme="minorHAnsi"/>
          <w:sz w:val="28"/>
          <w:szCs w:val="32"/>
        </w:rPr>
        <w:t>Με τη βοήθεια και τη συνεργασία φορέων και επιχειρηματιών, η Κως δίνει και αναδεικνύει τον καλύτερο εαυτό της.</w:t>
      </w:r>
      <w:r w:rsidR="00085B33" w:rsidRPr="00085B33">
        <w:rPr>
          <w:rFonts w:asciiTheme="minorHAnsi" w:hAnsiTheme="minorHAnsi" w:cstheme="minorHAnsi"/>
          <w:sz w:val="28"/>
          <w:szCs w:val="32"/>
        </w:rPr>
        <w:t>”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C58" w:rsidRDefault="00F62C58" w:rsidP="0034192E">
      <w:r>
        <w:separator/>
      </w:r>
    </w:p>
  </w:endnote>
  <w:endnote w:type="continuationSeparator" w:id="0">
    <w:p w:rsidR="00F62C58" w:rsidRDefault="00F62C5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C58" w:rsidRDefault="00F62C58" w:rsidP="0034192E">
      <w:r>
        <w:separator/>
      </w:r>
    </w:p>
  </w:footnote>
  <w:footnote w:type="continuationSeparator" w:id="0">
    <w:p w:rsidR="00F62C58" w:rsidRDefault="00F62C5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27C07"/>
    <w:rsid w:val="000551FB"/>
    <w:rsid w:val="000704EA"/>
    <w:rsid w:val="00080F3D"/>
    <w:rsid w:val="00085B33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2C58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55ABF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8E49CE-DBD3-4939-963D-6F4CB9CE3EDA}"/>
</file>

<file path=customXml/itemProps2.xml><?xml version="1.0" encoding="utf-8"?>
<ds:datastoreItem xmlns:ds="http://schemas.openxmlformats.org/officeDocument/2006/customXml" ds:itemID="{1F60FF52-1CE3-442B-93CC-7A8F451E1700}"/>
</file>

<file path=customXml/itemProps3.xml><?xml version="1.0" encoding="utf-8"?>
<ds:datastoreItem xmlns:ds="http://schemas.openxmlformats.org/officeDocument/2006/customXml" ds:itemID="{9A91A371-34B9-4F7E-8198-7E519866E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2018-09-06T10:44:00Z</dcterms:created>
  <dcterms:modified xsi:type="dcterms:W3CDTF">2018-09-06T10:50:00Z</dcterms:modified>
</cp:coreProperties>
</file>